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FF" w:rsidRDefault="0030593D" w:rsidP="00B03BF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5.95pt;margin-top:-2.05pt;width:69.65pt;height:49.05pt;z-index:251658240">
            <v:imagedata r:id="rId6" o:title=""/>
          </v:shape>
          <o:OLEObject Type="Embed" ProgID="Photoshop.Image.6" ShapeID="_x0000_s1026" DrawAspect="Content" ObjectID="_1582624489" r:id="rId7">
            <o:FieldCodes>\s</o:FieldCodes>
          </o:OLEObject>
        </w:pict>
      </w:r>
    </w:p>
    <w:p w:rsidR="00B03BFF" w:rsidRDefault="0030593D" w:rsidP="003059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Daily Bath/Shower Temperature Record</w:t>
      </w:r>
    </w:p>
    <w:p w:rsidR="0030593D" w:rsidRPr="0030593D" w:rsidRDefault="0030593D" w:rsidP="00B03BFF">
      <w:pPr>
        <w:pStyle w:val="Default"/>
        <w:jc w:val="both"/>
        <w:rPr>
          <w:b/>
          <w:bCs/>
          <w:sz w:val="20"/>
          <w:szCs w:val="20"/>
        </w:rPr>
      </w:pPr>
    </w:p>
    <w:p w:rsidR="0030593D" w:rsidRPr="0030593D" w:rsidRDefault="001846D2" w:rsidP="00B03BF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1.95pt;margin-top:9.3pt;width:114.75pt;height:0;z-index:251660288" o:connectortype="straight"/>
        </w:pict>
      </w:r>
      <w:r w:rsidR="0030593D">
        <w:rPr>
          <w:b/>
          <w:bCs/>
          <w:noProof/>
          <w:sz w:val="20"/>
          <w:szCs w:val="20"/>
        </w:rPr>
        <w:pict>
          <v:shape id="_x0000_s1027" type="#_x0000_t32" style="position:absolute;left:0;text-align:left;margin-left:60.2pt;margin-top:9.3pt;width:240.75pt;height:0;z-index:251659264" o:connectortype="straight"/>
        </w:pict>
      </w:r>
      <w:r>
        <w:rPr>
          <w:b/>
          <w:bCs/>
          <w:sz w:val="20"/>
          <w:szCs w:val="20"/>
        </w:rPr>
        <w:t>Department</w:t>
      </w:r>
      <w:r w:rsidR="0030593D" w:rsidRPr="0030593D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Date: </w:t>
      </w:r>
    </w:p>
    <w:p w:rsidR="0030593D" w:rsidRPr="0030593D" w:rsidRDefault="0030593D" w:rsidP="00B03BFF">
      <w:pPr>
        <w:pStyle w:val="Default"/>
        <w:jc w:val="both"/>
        <w:rPr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1620"/>
        <w:gridCol w:w="1620"/>
        <w:gridCol w:w="1800"/>
        <w:gridCol w:w="4342"/>
      </w:tblGrid>
      <w:tr w:rsidR="001846D2" w:rsidRPr="007D4996" w:rsidTr="001846D2">
        <w:trPr>
          <w:trHeight w:val="643"/>
        </w:trPr>
        <w:tc>
          <w:tcPr>
            <w:tcW w:w="1108" w:type="dxa"/>
            <w:shd w:val="clear" w:color="auto" w:fill="C0C0C0"/>
            <w:vAlign w:val="center"/>
          </w:tcPr>
          <w:p w:rsidR="001846D2" w:rsidRPr="0030593D" w:rsidRDefault="001846D2" w:rsidP="0030593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93D">
              <w:rPr>
                <w:rFonts w:ascii="Arial" w:hAnsi="Arial" w:cs="Arial"/>
                <w:b/>
                <w:sz w:val="20"/>
                <w:szCs w:val="20"/>
              </w:rPr>
              <w:t>Room N</w:t>
            </w:r>
            <w:r w:rsidRPr="003059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846D2" w:rsidRPr="0030593D" w:rsidRDefault="001846D2" w:rsidP="0030593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93D">
              <w:rPr>
                <w:rFonts w:ascii="Arial" w:hAnsi="Arial" w:cs="Arial"/>
                <w:b/>
                <w:sz w:val="20"/>
                <w:szCs w:val="20"/>
              </w:rPr>
              <w:t>Shower Temperature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846D2" w:rsidRPr="0030593D" w:rsidRDefault="001846D2" w:rsidP="0030593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93D">
              <w:rPr>
                <w:rFonts w:ascii="Arial" w:hAnsi="Arial" w:cs="Arial"/>
                <w:b/>
                <w:sz w:val="20"/>
                <w:szCs w:val="20"/>
              </w:rPr>
              <w:t>Bath Temperature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846D2" w:rsidRPr="0030593D" w:rsidRDefault="001846D2" w:rsidP="0030593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93D">
              <w:rPr>
                <w:rFonts w:ascii="Arial" w:hAnsi="Arial" w:cs="Arial"/>
                <w:b/>
                <w:sz w:val="20"/>
                <w:szCs w:val="20"/>
              </w:rPr>
              <w:t>Person Checking</w:t>
            </w:r>
          </w:p>
        </w:tc>
        <w:tc>
          <w:tcPr>
            <w:tcW w:w="4342" w:type="dxa"/>
            <w:shd w:val="clear" w:color="auto" w:fill="C0C0C0"/>
            <w:vAlign w:val="center"/>
          </w:tcPr>
          <w:p w:rsidR="001846D2" w:rsidRPr="0030593D" w:rsidRDefault="001846D2" w:rsidP="0030593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93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c>
          <w:tcPr>
            <w:tcW w:w="1108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46D2" w:rsidRPr="007D4996" w:rsidTr="001846D2">
        <w:trPr>
          <w:trHeight w:val="2978"/>
        </w:trPr>
        <w:tc>
          <w:tcPr>
            <w:tcW w:w="10490" w:type="dxa"/>
            <w:gridSpan w:val="5"/>
          </w:tcPr>
          <w:p w:rsidR="001846D2" w:rsidRPr="007D4996" w:rsidRDefault="001846D2" w:rsidP="001846D2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D4996">
              <w:rPr>
                <w:sz w:val="22"/>
                <w:szCs w:val="22"/>
              </w:rPr>
              <w:t xml:space="preserve">Additional comments/notes by ward/department/estates staff (please sign and date) </w:t>
            </w:r>
          </w:p>
          <w:p w:rsidR="001846D2" w:rsidRPr="007D4996" w:rsidRDefault="001846D2" w:rsidP="007D4996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3BFF" w:rsidRPr="001846D2" w:rsidRDefault="00B03BFF">
      <w:pPr>
        <w:rPr>
          <w:sz w:val="2"/>
          <w:szCs w:val="2"/>
        </w:rPr>
      </w:pPr>
    </w:p>
    <w:sectPr w:rsidR="00B03BFF" w:rsidRPr="001846D2" w:rsidSect="0030593D">
      <w:footerReference w:type="default" r:id="rId8"/>
      <w:pgSz w:w="11906" w:h="16838"/>
      <w:pgMar w:top="395" w:right="849" w:bottom="851" w:left="851" w:header="142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96" w:rsidRDefault="007D4996">
      <w:r>
        <w:separator/>
      </w:r>
    </w:p>
  </w:endnote>
  <w:endnote w:type="continuationSeparator" w:id="0">
    <w:p w:rsidR="007D4996" w:rsidRDefault="007D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F" w:rsidRPr="00B03BFF" w:rsidRDefault="00B03BFF" w:rsidP="0030593D">
    <w:pPr>
      <w:pStyle w:val="Footer"/>
      <w:rPr>
        <w:rFonts w:ascii="Arial" w:hAnsi="Arial" w:cs="Arial"/>
      </w:rPr>
    </w:pPr>
    <w:r w:rsidRPr="00B03BFF">
      <w:rPr>
        <w:rFonts w:ascii="Arial" w:hAnsi="Arial" w:cs="Arial"/>
      </w:rPr>
      <w:t>NHS Lothian</w:t>
    </w:r>
    <w:r w:rsidR="0030593D">
      <w:rPr>
        <w:rFonts w:ascii="Arial" w:hAnsi="Arial" w:cs="Arial"/>
      </w:rPr>
      <w:t xml:space="preserve"> Bathing Temperature Checks 2018 (V3</w:t>
    </w:r>
    <w:r>
      <w:rPr>
        <w:rFonts w:ascii="Arial" w:hAnsi="Arial" w:cs="Arial"/>
      </w:rPr>
      <w:t>)</w:t>
    </w:r>
    <w:r w:rsidR="0030593D">
      <w:rPr>
        <w:rFonts w:ascii="Arial" w:hAnsi="Arial" w:cs="Arial"/>
      </w:rPr>
      <w:t xml:space="preserve"> </w:t>
    </w:r>
    <w:r w:rsidR="0030593D" w:rsidRPr="0030593D">
      <w:rPr>
        <w:rFonts w:ascii="Arial" w:hAnsi="Arial" w:cs="Arial"/>
        <w:i/>
      </w:rPr>
      <w:t>– Model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96" w:rsidRDefault="007D4996">
      <w:r>
        <w:separator/>
      </w:r>
    </w:p>
  </w:footnote>
  <w:footnote w:type="continuationSeparator" w:id="0">
    <w:p w:rsidR="007D4996" w:rsidRDefault="007D4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3BFF"/>
    <w:rsid w:val="001846D2"/>
    <w:rsid w:val="002C3ED1"/>
    <w:rsid w:val="0030593D"/>
    <w:rsid w:val="00560CB0"/>
    <w:rsid w:val="006A27DD"/>
    <w:rsid w:val="00712E81"/>
    <w:rsid w:val="007D4996"/>
    <w:rsid w:val="00B03BFF"/>
    <w:rsid w:val="00C175B7"/>
    <w:rsid w:val="00C97B4B"/>
    <w:rsid w:val="00F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B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03B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03BF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3B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BFF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3059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Bathing, Showering and Surface Temperature</TermName>
          <TermId xmlns="http://schemas.microsoft.com/office/infopath/2007/PartnerControls">406fc5d2-bf6d-4584-84a1-7db99f9b53ed</TermId>
        </TermInfo>
      </Terms>
    </a3891cf789b9439ca4cb54ac29870ccd>
    <TaxCatchAll xmlns="97c6ce5b-a9e5-4aec-a3cd-6018d305bc82">
      <Value>1847</Value>
      <Value>27</Value>
      <Value>1979</Value>
      <Value>1982</Value>
      <Value>1981</Value>
      <Value>1980</Value>
      <Value>573</Value>
      <Value>1978</Value>
      <Value>1977</Value>
      <Value>1976</Value>
      <Value>1975</Value>
      <Value>1974</Value>
      <Value>1973</Value>
      <Value>1972</Value>
      <Value>1564</Value>
      <Value>1867</Value>
      <Value>1895</Value>
      <Value>1560</Value>
      <Value>1971</Value>
      <Value>1565</Value>
    </TaxCatchAll>
    <version_x0020_number xmlns="f6c29f53-81bf-4026-a7b1-08cdc5d8dcfc">3</version_x0020_number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bath</TermName>
          <TermId xmlns="http://schemas.microsoft.com/office/infopath/2007/PartnerControls">80685f80-d1aa-4327-9a86-4b2d46b043c3</TermId>
        </TermInfo>
        <TermInfo xmlns="http://schemas.microsoft.com/office/infopath/2007/PartnerControls">
          <TermName xmlns="http://schemas.microsoft.com/office/infopath/2007/PartnerControls">bathing</TermName>
          <TermId xmlns="http://schemas.microsoft.com/office/infopath/2007/PartnerControls">227ec374-ffa0-43ac-9826-326287e4b4b8</TermId>
        </TermInfo>
        <TermInfo xmlns="http://schemas.microsoft.com/office/infopath/2007/PartnerControls">
          <TermName xmlns="http://schemas.microsoft.com/office/infopath/2007/PartnerControls">shower</TermName>
          <TermId xmlns="http://schemas.microsoft.com/office/infopath/2007/PartnerControls">397e866c-3c16-454f-9c72-b5178bb6228e</TermId>
        </TermInfo>
        <TermInfo xmlns="http://schemas.microsoft.com/office/infopath/2007/PartnerControls">
          <TermName xmlns="http://schemas.microsoft.com/office/infopath/2007/PartnerControls">water</TermName>
          <TermId xmlns="http://schemas.microsoft.com/office/infopath/2007/PartnerControls">c6db63c2-e0d0-4111-8585-50017a12bf85</TermId>
        </TermInfo>
        <TermInfo xmlns="http://schemas.microsoft.com/office/infopath/2007/PartnerControls">
          <TermName xmlns="http://schemas.microsoft.com/office/infopath/2007/PartnerControls">tap</TermName>
          <TermId xmlns="http://schemas.microsoft.com/office/infopath/2007/PartnerControls">e2f657ca-337e-4419-8885-eae1add177e7</TermId>
        </TermInfo>
        <TermInfo xmlns="http://schemas.microsoft.com/office/infopath/2007/PartnerControls">
          <TermName xmlns="http://schemas.microsoft.com/office/infopath/2007/PartnerControls">hot</TermName>
          <TermId xmlns="http://schemas.microsoft.com/office/infopath/2007/PartnerControls">aa9aa4e8-00f8-4300-be1b-df91ea1a9be3</TermId>
        </TermInfo>
        <TermInfo xmlns="http://schemas.microsoft.com/office/infopath/2007/PartnerControls">
          <TermName xmlns="http://schemas.microsoft.com/office/infopath/2007/PartnerControls">radiator</TermName>
          <TermId xmlns="http://schemas.microsoft.com/office/infopath/2007/PartnerControls">c0e1249a-4129-457c-b11b-13675cb38968</TermId>
        </TermInfo>
        <TermInfo xmlns="http://schemas.microsoft.com/office/infopath/2007/PartnerControls">
          <TermName xmlns="http://schemas.microsoft.com/office/infopath/2007/PartnerControls">heater</TermName>
          <TermId xmlns="http://schemas.microsoft.com/office/infopath/2007/PartnerControls">8e3f1387-750f-4bbc-85ab-88b8ac012cc6</TermId>
        </TermInfo>
        <TermInfo xmlns="http://schemas.microsoft.com/office/infopath/2007/PartnerControls">
          <TermName xmlns="http://schemas.microsoft.com/office/infopath/2007/PartnerControls">boiler</TermName>
          <TermId xmlns="http://schemas.microsoft.com/office/infopath/2007/PartnerControls">2366b90c-f3eb-4135-82aa-3bdfe7fd50eb</TermId>
        </TermInfo>
        <TermInfo xmlns="http://schemas.microsoft.com/office/infopath/2007/PartnerControls">
          <TermName xmlns="http://schemas.microsoft.com/office/infopath/2007/PartnerControls">pipe</TermName>
          <TermId xmlns="http://schemas.microsoft.com/office/infopath/2007/PartnerControls">03a48871-c8d8-4dd9-a55f-966b74324750</TermId>
        </TermInfo>
        <TermInfo xmlns="http://schemas.microsoft.com/office/infopath/2007/PartnerControls">
          <TermName xmlns="http://schemas.microsoft.com/office/infopath/2007/PartnerControls">burns</TermName>
          <TermId xmlns="http://schemas.microsoft.com/office/infopath/2007/PartnerControls">ea400668-cb2d-494c-a068-dcb923d2f496</TermId>
        </TermInfo>
        <TermInfo xmlns="http://schemas.microsoft.com/office/infopath/2007/PartnerControls">
          <TermName xmlns="http://schemas.microsoft.com/office/infopath/2007/PartnerControls">scalds</TermName>
          <TermId xmlns="http://schemas.microsoft.com/office/infopath/2007/PartnerControls">2dd238e4-01eb-491a-8d1f-18ae0398842a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8980ba37-ef8d-4743-b2a9-89349fb33b7e</TermId>
        </TermInfo>
        <TermInfo xmlns="http://schemas.microsoft.com/office/infopath/2007/PartnerControls">
          <TermName xmlns="http://schemas.microsoft.com/office/infopath/2007/PartnerControls">protection</TermName>
          <TermId xmlns="http://schemas.microsoft.com/office/infopath/2007/PartnerControls">86f711c7-2a0d-4097-8fc4-758646fb020e</TermId>
        </TermInfo>
        <TermInfo xmlns="http://schemas.microsoft.com/office/infopath/2007/PartnerControls">
          <TermName xmlns="http://schemas.microsoft.com/office/infopath/2007/PartnerControls">shield</TermName>
          <TermId xmlns="http://schemas.microsoft.com/office/infopath/2007/PartnerControls">ce940ae5-0207-42e4-83ad-254abc81cc6a</TermId>
        </TermInfo>
        <TermInfo xmlns="http://schemas.microsoft.com/office/infopath/2007/PartnerControls">
          <TermName xmlns="http://schemas.microsoft.com/office/infopath/2007/PartnerControls">cover</TermName>
          <TermId xmlns="http://schemas.microsoft.com/office/infopath/2007/PartnerControls">d67f9198-2382-4d17-8c5b-7fe9d7d9bcea</TermId>
        </TermInfo>
        <TermInfo xmlns="http://schemas.microsoft.com/office/infopath/2007/PartnerControls">
          <TermName xmlns="http://schemas.microsoft.com/office/infopath/2007/PartnerControls">temperature</TermName>
          <TermId xmlns="http://schemas.microsoft.com/office/infopath/2007/PartnerControls">06da6946-bcaa-464c-a666-75072153ce02</TermId>
        </TermInfo>
        <TermInfo xmlns="http://schemas.microsoft.com/office/infopath/2007/PartnerControls">
          <TermName xmlns="http://schemas.microsoft.com/office/infopath/2007/PartnerControls">record</TermName>
          <TermId xmlns="http://schemas.microsoft.com/office/infopath/2007/PartnerControls">6fc4ba6a-7239-4587-9e26-03167d0af1fb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C57C1A8C-4D60-477B-AAEC-D528ECEC17CC}"/>
</file>

<file path=customXml/itemProps2.xml><?xml version="1.0" encoding="utf-8"?>
<ds:datastoreItem xmlns:ds="http://schemas.openxmlformats.org/officeDocument/2006/customXml" ds:itemID="{F35A3664-DE6F-4F15-9751-F1A430589E34}"/>
</file>

<file path=customXml/itemProps3.xml><?xml version="1.0" encoding="utf-8"?>
<ds:datastoreItem xmlns:ds="http://schemas.openxmlformats.org/officeDocument/2006/customXml" ds:itemID="{3D325CD1-2BD7-494E-810F-54C39DFF1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BATH/SHOWER TEMPERATURE RECORD</vt:lpstr>
    </vt:vector>
  </TitlesOfParts>
  <Company>NHS Lothian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Temperature Record</dc:title>
  <dc:creator>David Richardson</dc:creator>
  <cp:keywords>shower; temperature; record; boiler; cover; bathing; burns; scalds; water; heater; radiator; tap; bath; protection; prevention; shield; hot; pipe</cp:keywords>
  <cp:lastModifiedBy>Christine Fraser</cp:lastModifiedBy>
  <cp:revision>3</cp:revision>
  <cp:lastPrinted>2016-03-01T10:59:00Z</cp:lastPrinted>
  <dcterms:created xsi:type="dcterms:W3CDTF">2018-03-15T13:04:00Z</dcterms:created>
  <dcterms:modified xsi:type="dcterms:W3CDTF">2018-03-15T13:07:00Z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1971;#bath|80685f80-d1aa-4327-9a86-4b2d46b043c3;#1972;#bathing|227ec374-ffa0-43ac-9826-326287e4b4b8;#573;#shower|397e866c-3c16-454f-9c72-b5178bb6228e;#1564;#water|c6db63c2-e0d0-4111-8585-50017a12bf85;#1973;#tap|e2f657ca-337e-4419-8885-eae1add177e7;#1974;#hot|aa9aa4e8-00f8-4300-be1b-df91ea1a9be3;#1975;#radiator|c0e1249a-4129-457c-b11b-13675cb38968;#1976;#heater|8e3f1387-750f-4bbc-85ab-88b8ac012cc6;#1977;#boiler|2366b90c-f3eb-4135-82aa-3bdfe7fd50eb;#1978;#pipe|03a48871-c8d8-4dd9-a55f-966b74324750;#1979;#burns|ea400668-cb2d-494c-a068-dcb923d2f496;#1980;#scalds|2dd238e4-01eb-491a-8d1f-18ae0398842a;#1867;#prevention|8980ba37-ef8d-4743-b2a9-89349fb33b7e;#1847;#protection|86f711c7-2a0d-4097-8fc4-758646fb020e;#1981;#shield|ce940ae5-0207-42e4-83ad-254abc81cc6a;#1982;#cover|d67f9198-2382-4d17-8c5b-7fe9d7d9bcea;#1565;#temperature|06da6946-bcaa-464c-a666-75072153ce02;#1895;#record|6fc4ba6a-7239-4587-9e26-03167d0af1fb</vt:lpwstr>
  </property>
  <property fmtid="{D5CDD505-2E9C-101B-9397-08002B2CF9AE}" pid="4" name="Policy">
    <vt:lpwstr>1560;#Safe Bathing, Showering and Surface Temperature|406fc5d2-bf6d-4584-84a1-7db99f9b53ed</vt:lpwstr>
  </property>
  <property fmtid="{D5CDD505-2E9C-101B-9397-08002B2CF9AE}" pid="5" name="Department">
    <vt:lpwstr>27;#Health and Safety|ec8165f0-4a5f-433d-93c2-438c8939ec55</vt:lpwstr>
  </property>
</Properties>
</file>